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C" w:rsidRDefault="00AC723C" w:rsidP="002C68F9">
      <w:pPr>
        <w:rPr>
          <w:lang w:val="en-US"/>
        </w:rPr>
      </w:pPr>
      <w:r w:rsidRPr="00AC723C">
        <w:rPr>
          <w:lang w:val="en-US"/>
        </w:rPr>
        <w:t xml:space="preserve">6 </w:t>
      </w:r>
      <w:proofErr w:type="spellStart"/>
      <w:r w:rsidRPr="00AC723C">
        <w:rPr>
          <w:lang w:val="en-US"/>
        </w:rPr>
        <w:t>th</w:t>
      </w:r>
      <w:proofErr w:type="spellEnd"/>
      <w:r w:rsidRPr="00AC723C">
        <w:rPr>
          <w:lang w:val="en-US"/>
        </w:rPr>
        <w:t xml:space="preserve"> Semester </w:t>
      </w:r>
      <w:r w:rsidRPr="00CE3C97">
        <w:rPr>
          <w:b/>
          <w:lang w:val="en-US"/>
        </w:rPr>
        <w:t>ARTIFICIAL INTELLIGENCE</w:t>
      </w:r>
      <w:r w:rsidRPr="00AC723C">
        <w:rPr>
          <w:lang w:val="en-US"/>
        </w:rPr>
        <w:t xml:space="preserve"> (</w:t>
      </w:r>
      <w:r>
        <w:t>ΠΛ</w:t>
      </w:r>
      <w:r w:rsidRPr="00AC723C">
        <w:rPr>
          <w:lang w:val="en-US"/>
        </w:rPr>
        <w:t xml:space="preserve">0701) - AI </w:t>
      </w:r>
    </w:p>
    <w:p w:rsidR="00AC723C" w:rsidRDefault="00AC723C" w:rsidP="002C68F9">
      <w:pPr>
        <w:rPr>
          <w:lang w:val="en-US"/>
        </w:rPr>
      </w:pPr>
      <w:r w:rsidRPr="00AC723C">
        <w:rPr>
          <w:lang w:val="en-US"/>
        </w:rPr>
        <w:t xml:space="preserve">Coordinator: </w:t>
      </w:r>
      <w:proofErr w:type="spellStart"/>
      <w:r w:rsidRPr="00AC723C">
        <w:rPr>
          <w:lang w:val="en-US"/>
        </w:rPr>
        <w:t>Refanidis</w:t>
      </w:r>
      <w:proofErr w:type="spellEnd"/>
      <w:r w:rsidRPr="00AC723C">
        <w:rPr>
          <w:lang w:val="en-US"/>
        </w:rPr>
        <w:t xml:space="preserve"> </w:t>
      </w:r>
      <w:proofErr w:type="spellStart"/>
      <w:r w:rsidRPr="00AC723C">
        <w:rPr>
          <w:lang w:val="en-US"/>
        </w:rPr>
        <w:t>Ioannis</w:t>
      </w:r>
      <w:proofErr w:type="spellEnd"/>
      <w:r w:rsidRPr="00AC723C">
        <w:rPr>
          <w:lang w:val="en-US"/>
        </w:rPr>
        <w:t xml:space="preserve"> Semester: 6 </w:t>
      </w:r>
      <w:proofErr w:type="spellStart"/>
      <w:r w:rsidRPr="00AC723C">
        <w:rPr>
          <w:lang w:val="en-US"/>
        </w:rPr>
        <w:t>th</w:t>
      </w:r>
      <w:proofErr w:type="spellEnd"/>
      <w:r w:rsidRPr="00AC723C">
        <w:rPr>
          <w:lang w:val="en-US"/>
        </w:rPr>
        <w:t xml:space="preserve"> (Spring) | </w:t>
      </w:r>
    </w:p>
    <w:p w:rsidR="00AC723C" w:rsidRDefault="00AC723C" w:rsidP="002C68F9">
      <w:pPr>
        <w:rPr>
          <w:lang w:val="en-US"/>
        </w:rPr>
      </w:pPr>
      <w:r w:rsidRPr="00AC723C">
        <w:rPr>
          <w:lang w:val="en-US"/>
        </w:rPr>
        <w:t>Course type: Compulsory AI | Weekly hours: 3 | ECTS: 5</w:t>
      </w:r>
    </w:p>
    <w:p w:rsidR="00AC723C" w:rsidRDefault="00AC723C" w:rsidP="002C68F9">
      <w:pPr>
        <w:rPr>
          <w:lang w:val="en-US"/>
        </w:rPr>
      </w:pPr>
      <w:r w:rsidRPr="00AC723C">
        <w:rPr>
          <w:lang w:val="en-US"/>
        </w:rPr>
        <w:t xml:space="preserve"> Instructors: Refanidis Ioannis </w:t>
      </w:r>
    </w:p>
    <w:p w:rsidR="00AC723C" w:rsidRDefault="00AC723C" w:rsidP="002C68F9">
      <w:pPr>
        <w:rPr>
          <w:lang w:val="en-US"/>
        </w:rPr>
      </w:pPr>
      <w:r w:rsidRPr="00AC723C">
        <w:rPr>
          <w:lang w:val="en-US"/>
        </w:rPr>
        <w:t>General competences Artificial Intelligence is an area of computer science with an increasing number of applications in the recent years. The aim of the course is to present the principles of the area, on which all modern applications are based. By the end of the course the student will be able to: (a) model problems and use suitable search algorithms to solve them; (b) represent knowledge and reason over it; (c) model and solve planning/scheduling problems.</w:t>
      </w:r>
    </w:p>
    <w:p w:rsidR="00AC723C" w:rsidRDefault="00AC723C" w:rsidP="002C68F9">
      <w:pPr>
        <w:rPr>
          <w:lang w:val="en-US"/>
        </w:rPr>
      </w:pPr>
      <w:r w:rsidRPr="00AC723C">
        <w:rPr>
          <w:lang w:val="en-US"/>
        </w:rPr>
        <w:t xml:space="preserve"> Course content Introduction to Artificial Intelligence. Problem representation - Search tree. Search algorithms. Blind search and informed search. Constraint satisfaction problems. Arc consistency. Constraint propagation. Adversary games. Minimax search and alpha-beta pruning. Games with chance. Knowledge and reasoning. Propositional logic. First order logic. Proof procedures and the Resolution Principle. Rule Based Systems. Planning. STRIPS representation. Progression and Regression. Partial order planning. Temporal planning and planning with resources. </w:t>
      </w:r>
    </w:p>
    <w:p w:rsidR="00AC723C" w:rsidRDefault="00AC723C" w:rsidP="002C68F9">
      <w:pPr>
        <w:rPr>
          <w:lang w:val="en-US"/>
        </w:rPr>
      </w:pPr>
      <w:r w:rsidRPr="00AC723C">
        <w:rPr>
          <w:lang w:val="en-US"/>
        </w:rPr>
        <w:t xml:space="preserve">Assessment Written examination 80% Homework 20% </w:t>
      </w:r>
    </w:p>
    <w:p w:rsidR="00AC723C" w:rsidRDefault="00AC723C" w:rsidP="002C68F9">
      <w:pPr>
        <w:rPr>
          <w:lang w:val="en-US"/>
        </w:rPr>
      </w:pPr>
      <w:r w:rsidRPr="00AC723C">
        <w:rPr>
          <w:lang w:val="en-US"/>
        </w:rPr>
        <w:t xml:space="preserve">Course bibliography (One of the following): Artificial Intelligence, a modern approach. STUART RUSSELL and PETER NORVIG, 3rd edition, Prentice Hall. 13909 </w:t>
      </w:r>
      <w:r>
        <w:t>ΤΕΧΝΗΤΗ</w:t>
      </w:r>
      <w:r w:rsidRPr="00AC723C">
        <w:rPr>
          <w:lang w:val="en-US"/>
        </w:rPr>
        <w:t xml:space="preserve"> </w:t>
      </w:r>
      <w:r>
        <w:t>ΝΟΗΜΟΣΥΝΗ</w:t>
      </w:r>
      <w:r w:rsidRPr="00AC723C">
        <w:rPr>
          <w:lang w:val="en-US"/>
        </w:rPr>
        <w:t xml:space="preserve">: </w:t>
      </w:r>
      <w:r>
        <w:t>ΜΙΑ</w:t>
      </w:r>
      <w:r w:rsidRPr="00AC723C">
        <w:rPr>
          <w:lang w:val="en-US"/>
        </w:rPr>
        <w:t xml:space="preserve"> </w:t>
      </w:r>
      <w:r>
        <w:t>ΣΥΓΧΡΟΝΗ</w:t>
      </w:r>
      <w:r w:rsidRPr="00AC723C">
        <w:rPr>
          <w:lang w:val="en-US"/>
        </w:rPr>
        <w:t xml:space="preserve"> </w:t>
      </w:r>
      <w:r>
        <w:t>ΠΡΟΣΕΓΓΙΣΗ</w:t>
      </w:r>
      <w:r w:rsidRPr="00AC723C">
        <w:rPr>
          <w:lang w:val="en-US"/>
        </w:rPr>
        <w:t xml:space="preserve">, </w:t>
      </w:r>
      <w:r>
        <w:t>Τύπος</w:t>
      </w:r>
      <w:r w:rsidRPr="00AC723C">
        <w:rPr>
          <w:lang w:val="en-US"/>
        </w:rPr>
        <w:t xml:space="preserve">: </w:t>
      </w:r>
      <w:r>
        <w:t>Σύγγραμμα</w:t>
      </w:r>
      <w:r w:rsidRPr="00AC723C">
        <w:rPr>
          <w:lang w:val="en-US"/>
        </w:rPr>
        <w:t xml:space="preserve">, STUART RUSSELL, PETER NORVIG, 2005, </w:t>
      </w:r>
      <w:r>
        <w:t>ΕΚΔΟΣΕΙΣ</w:t>
      </w:r>
      <w:r w:rsidRPr="00AC723C">
        <w:rPr>
          <w:lang w:val="en-US"/>
        </w:rPr>
        <w:t xml:space="preserve"> </w:t>
      </w:r>
      <w:r>
        <w:t>ΚΛΕΙΔΑΡΙΘΜΟΣ</w:t>
      </w:r>
      <w:r w:rsidRPr="00AC723C">
        <w:rPr>
          <w:lang w:val="en-US"/>
        </w:rPr>
        <w:t xml:space="preserve"> </w:t>
      </w:r>
      <w:r>
        <w:t>ΕΠΕ</w:t>
      </w:r>
      <w:r w:rsidRPr="00AC723C">
        <w:rPr>
          <w:lang w:val="en-US"/>
        </w:rPr>
        <w:t xml:space="preserve">, ISBN: 960-209-873-2 94700120 </w:t>
      </w:r>
      <w:r>
        <w:t>ΤΕΧΝΗΤΗ</w:t>
      </w:r>
      <w:r w:rsidRPr="00AC723C">
        <w:rPr>
          <w:lang w:val="en-US"/>
        </w:rPr>
        <w:t xml:space="preserve"> </w:t>
      </w:r>
      <w:r>
        <w:t>ΝΟΗΜΟΣΥΝΗ</w:t>
      </w:r>
      <w:r w:rsidRPr="00AC723C">
        <w:rPr>
          <w:lang w:val="en-US"/>
        </w:rPr>
        <w:t xml:space="preserve">, </w:t>
      </w:r>
      <w:r>
        <w:t>Τύπος</w:t>
      </w:r>
      <w:r w:rsidRPr="00AC723C">
        <w:rPr>
          <w:lang w:val="en-US"/>
        </w:rPr>
        <w:t xml:space="preserve">: </w:t>
      </w:r>
      <w:r>
        <w:t>Σύγγραμμα</w:t>
      </w:r>
      <w:r w:rsidRPr="00AC723C">
        <w:rPr>
          <w:lang w:val="en-US"/>
        </w:rPr>
        <w:t xml:space="preserve">, </w:t>
      </w:r>
      <w:r>
        <w:t>ΒΛΑΧΑΒΑΣ</w:t>
      </w:r>
      <w:r w:rsidRPr="00AC723C">
        <w:rPr>
          <w:lang w:val="en-US"/>
        </w:rPr>
        <w:t xml:space="preserve"> </w:t>
      </w:r>
      <w:proofErr w:type="gramStart"/>
      <w:r>
        <w:t>Ι</w:t>
      </w:r>
      <w:r w:rsidRPr="00AC723C">
        <w:rPr>
          <w:lang w:val="en-US"/>
        </w:rPr>
        <w:t>.,</w:t>
      </w:r>
      <w:r>
        <w:t>ΚΕΦΑΛΑΣ</w:t>
      </w:r>
      <w:proofErr w:type="gramEnd"/>
      <w:r w:rsidRPr="00AC723C">
        <w:rPr>
          <w:lang w:val="en-US"/>
        </w:rPr>
        <w:t xml:space="preserve"> </w:t>
      </w:r>
      <w:r>
        <w:t>Π</w:t>
      </w:r>
      <w:r w:rsidRPr="00AC723C">
        <w:rPr>
          <w:lang w:val="en-US"/>
        </w:rPr>
        <w:t>.,</w:t>
      </w:r>
      <w:r>
        <w:t>ΒΑΣΙΛΕΙΑΔΗΣ</w:t>
      </w:r>
      <w:r w:rsidRPr="00AC723C">
        <w:rPr>
          <w:lang w:val="en-US"/>
        </w:rPr>
        <w:t xml:space="preserve"> </w:t>
      </w:r>
      <w:r>
        <w:t>Ν</w:t>
      </w:r>
      <w:r w:rsidRPr="00AC723C">
        <w:rPr>
          <w:lang w:val="en-US"/>
        </w:rPr>
        <w:t>.,</w:t>
      </w:r>
      <w:r>
        <w:t>ΚΟΚΚΟΡΑΣ</w:t>
      </w:r>
      <w:r w:rsidRPr="00AC723C">
        <w:rPr>
          <w:lang w:val="en-US"/>
        </w:rPr>
        <w:t xml:space="preserve"> </w:t>
      </w:r>
      <w:r>
        <w:t>Φ</w:t>
      </w:r>
      <w:r w:rsidRPr="00AC723C">
        <w:rPr>
          <w:lang w:val="en-US"/>
        </w:rPr>
        <w:t>.,</w:t>
      </w:r>
      <w:r>
        <w:t>ΣΑΚΕΛΛΑΡΙΟΥ</w:t>
      </w:r>
      <w:r w:rsidRPr="00AC723C">
        <w:rPr>
          <w:lang w:val="en-US"/>
        </w:rPr>
        <w:t xml:space="preserve"> </w:t>
      </w:r>
      <w:r>
        <w:t>Η</w:t>
      </w:r>
      <w:r w:rsidRPr="00AC723C">
        <w:rPr>
          <w:lang w:val="en-US"/>
        </w:rPr>
        <w:t xml:space="preserve">., 2020, </w:t>
      </w:r>
      <w:r>
        <w:t>ΕΚΔΟΣΕΙΣ</w:t>
      </w:r>
      <w:r w:rsidRPr="00AC723C">
        <w:rPr>
          <w:lang w:val="en-US"/>
        </w:rPr>
        <w:t xml:space="preserve"> </w:t>
      </w:r>
      <w:r>
        <w:t>ΠΑΝ</w:t>
      </w:r>
      <w:r w:rsidRPr="00AC723C">
        <w:rPr>
          <w:lang w:val="en-US"/>
        </w:rPr>
        <w:t>/</w:t>
      </w:r>
      <w:r>
        <w:t>ΜΙΟΥ</w:t>
      </w:r>
      <w:r w:rsidRPr="00AC723C">
        <w:rPr>
          <w:lang w:val="en-US"/>
        </w:rPr>
        <w:t xml:space="preserve"> </w:t>
      </w:r>
      <w:r>
        <w:t>ΜΑΚΕΔΟΝΙΑΣ</w:t>
      </w:r>
      <w:r w:rsidRPr="00AC723C">
        <w:rPr>
          <w:lang w:val="en-US"/>
        </w:rPr>
        <w:t xml:space="preserve">, ISBN: 978-618-5196-44-8 </w:t>
      </w:r>
    </w:p>
    <w:p w:rsidR="00AC723C" w:rsidRDefault="00AC723C" w:rsidP="002C68F9">
      <w:pPr>
        <w:rPr>
          <w:lang w:val="en-US"/>
        </w:rPr>
      </w:pPr>
      <w:r w:rsidRPr="00AC723C">
        <w:rPr>
          <w:lang w:val="en-US"/>
        </w:rPr>
        <w:t>Additional material Lecture slides. Exemplary solved exercises. Course site (</w:t>
      </w:r>
      <w:hyperlink r:id="rId5" w:history="1">
        <w:r w:rsidRPr="00B32715">
          <w:rPr>
            <w:rStyle w:val="-"/>
            <w:lang w:val="en-US"/>
          </w:rPr>
          <w:t>http://compus.uom.gr/INF184/index.php</w:t>
        </w:r>
      </w:hyperlink>
      <w:r w:rsidRPr="00AC723C">
        <w:rPr>
          <w:lang w:val="en-US"/>
        </w:rPr>
        <w:t>)</w:t>
      </w:r>
    </w:p>
    <w:p w:rsidR="00AC723C" w:rsidRDefault="00AC723C" w:rsidP="002C68F9">
      <w:pPr>
        <w:rPr>
          <w:lang w:val="en-US"/>
        </w:rPr>
      </w:pPr>
    </w:p>
    <w:p w:rsidR="00AC723C" w:rsidRDefault="00AC723C" w:rsidP="002C68F9">
      <w:pPr>
        <w:rPr>
          <w:lang w:val="en-US"/>
        </w:rPr>
      </w:pPr>
    </w:p>
    <w:p w:rsidR="00AC723C" w:rsidRDefault="00AC723C" w:rsidP="002C68F9">
      <w:pPr>
        <w:rPr>
          <w:lang w:val="en-US"/>
        </w:rPr>
      </w:pPr>
    </w:p>
    <w:p w:rsidR="00AC723C" w:rsidRDefault="00AC723C" w:rsidP="002C68F9">
      <w:pPr>
        <w:rPr>
          <w:lang w:val="en-US"/>
        </w:rPr>
      </w:pPr>
    </w:p>
    <w:p w:rsidR="00AC723C" w:rsidRPr="00AC723C" w:rsidRDefault="00AC723C" w:rsidP="002C68F9">
      <w:pPr>
        <w:rPr>
          <w:lang w:val="en-US"/>
        </w:rPr>
      </w:pPr>
      <w:bookmarkStart w:id="0" w:name="_GoBack"/>
      <w:bookmarkEnd w:id="0"/>
    </w:p>
    <w:sectPr w:rsidR="00AC723C" w:rsidRPr="00AC723C" w:rsidSect="008372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erif CJK SC">
    <w:panose1 w:val="00000000000000000000"/>
    <w:charset w:val="00"/>
    <w:family w:val="roman"/>
    <w:notTrueType/>
    <w:pitch w:val="default"/>
  </w:font>
  <w:font w:name="Lohit Devanagari">
    <w:altName w:val="Times New Roman"/>
    <w:charset w:val="01"/>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5EB"/>
    <w:multiLevelType w:val="hybridMultilevel"/>
    <w:tmpl w:val="7370E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611457"/>
    <w:multiLevelType w:val="multilevel"/>
    <w:tmpl w:val="1286D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B"/>
    <w:rsid w:val="00157B9B"/>
    <w:rsid w:val="002C68F9"/>
    <w:rsid w:val="005A6866"/>
    <w:rsid w:val="00715CA9"/>
    <w:rsid w:val="008372FE"/>
    <w:rsid w:val="009B3ABE"/>
    <w:rsid w:val="00AC723C"/>
    <w:rsid w:val="00B77DE0"/>
    <w:rsid w:val="00CE3C97"/>
    <w:rsid w:val="00E445BF"/>
    <w:rsid w:val="00F76212"/>
    <w:rsid w:val="00F85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C0A1"/>
  <w15:docId w15:val="{96558FF0-9E53-4A62-8882-CBE646E1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9B"/>
    <w:pPr>
      <w:spacing w:after="180" w:line="274" w:lineRule="auto"/>
    </w:pPr>
    <w:rPr>
      <w:sz w:val="21"/>
    </w:rPr>
  </w:style>
  <w:style w:type="paragraph" w:styleId="2">
    <w:name w:val="heading 2"/>
    <w:basedOn w:val="a"/>
    <w:next w:val="a"/>
    <w:link w:val="2Char"/>
    <w:uiPriority w:val="9"/>
    <w:unhideWhenUsed/>
    <w:qFormat/>
    <w:rsid w:val="002C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57B9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57B9B"/>
    <w:rPr>
      <w:rFonts w:asciiTheme="majorHAnsi" w:eastAsiaTheme="majorEastAsia" w:hAnsiTheme="majorHAnsi" w:cstheme="majorBidi"/>
      <w:bCs/>
      <w:color w:val="1F497D" w:themeColor="text2"/>
      <w:spacing w:val="14"/>
      <w:sz w:val="24"/>
    </w:rPr>
  </w:style>
  <w:style w:type="character" w:customStyle="1" w:styleId="2Char">
    <w:name w:val="Επικεφαλίδα 2 Char"/>
    <w:basedOn w:val="a0"/>
    <w:link w:val="2"/>
    <w:uiPriority w:val="9"/>
    <w:rsid w:val="002C68F9"/>
    <w:rPr>
      <w:rFonts w:asciiTheme="majorHAnsi" w:eastAsiaTheme="majorEastAsia" w:hAnsiTheme="majorHAnsi" w:cstheme="majorBidi"/>
      <w:b/>
      <w:bCs/>
      <w:color w:val="4F81BD" w:themeColor="accent1"/>
      <w:sz w:val="26"/>
      <w:szCs w:val="26"/>
    </w:rPr>
  </w:style>
  <w:style w:type="character" w:styleId="-">
    <w:name w:val="Hyperlink"/>
    <w:rsid w:val="002C68F9"/>
    <w:rPr>
      <w:color w:val="000080"/>
      <w:u w:val="single"/>
    </w:rPr>
  </w:style>
  <w:style w:type="paragraph" w:styleId="a3">
    <w:name w:val="Body Text"/>
    <w:basedOn w:val="a"/>
    <w:link w:val="Char"/>
    <w:rsid w:val="002C68F9"/>
    <w:pPr>
      <w:suppressAutoHyphens/>
      <w:spacing w:after="140" w:line="276" w:lineRule="auto"/>
    </w:pPr>
    <w:rPr>
      <w:rFonts w:ascii="Times New Roman" w:eastAsia="Noto Serif CJK SC" w:hAnsi="Times New Roman" w:cs="Lohit Devanagari"/>
      <w:kern w:val="2"/>
      <w:sz w:val="24"/>
      <w:szCs w:val="24"/>
      <w:lang w:val="en-US" w:eastAsia="zh-CN" w:bidi="hi-IN"/>
    </w:rPr>
  </w:style>
  <w:style w:type="character" w:customStyle="1" w:styleId="Char">
    <w:name w:val="Σώμα κειμένου Char"/>
    <w:basedOn w:val="a0"/>
    <w:link w:val="a3"/>
    <w:rsid w:val="002C68F9"/>
    <w:rPr>
      <w:rFonts w:ascii="Times New Roman" w:eastAsia="Noto Serif CJK SC" w:hAnsi="Times New Roman" w:cs="Lohit Devanagari"/>
      <w:kern w:val="2"/>
      <w:sz w:val="24"/>
      <w:szCs w:val="24"/>
      <w:lang w:val="en-US" w:eastAsia="zh-CN" w:bidi="hi-IN"/>
    </w:rPr>
  </w:style>
  <w:style w:type="paragraph" w:styleId="a4">
    <w:name w:val="List Paragraph"/>
    <w:basedOn w:val="a"/>
    <w:uiPriority w:val="34"/>
    <w:qFormat/>
    <w:rsid w:val="00AC723C"/>
    <w:pPr>
      <w:spacing w:after="200" w:line="276"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pus.uom.gr/INF184/index.ph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h.varesi</dc:creator>
  <cp:lastModifiedBy>chanioti</cp:lastModifiedBy>
  <cp:revision>4</cp:revision>
  <dcterms:created xsi:type="dcterms:W3CDTF">2021-07-30T08:26:00Z</dcterms:created>
  <dcterms:modified xsi:type="dcterms:W3CDTF">2021-07-30T09:01:00Z</dcterms:modified>
</cp:coreProperties>
</file>